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CD9" w:rsidRPr="00251361" w:rsidRDefault="00CD6CD9" w:rsidP="00CD6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 w:rsidR="00D85BAD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CD6CD9" w:rsidRDefault="00CD6CD9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 w:rsidR="00D85B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октябрь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D85BAD" w:rsidRDefault="00D85BAD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BAD" w:rsidRDefault="00D85BAD" w:rsidP="00D85BAD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F24D03">
        <w:rPr>
          <w:rFonts w:ascii="Times New Roman" w:hAnsi="Times New Roman" w:cs="Times New Roman"/>
          <w:sz w:val="28"/>
          <w:szCs w:val="28"/>
          <w:lang w:val="kk-KZ"/>
        </w:rPr>
        <w:t>Әл-Руайхеб Халид, Шмидтке С. Ислам философиясы</w:t>
      </w:r>
      <w:r w:rsidRPr="00F24D03">
        <w:rPr>
          <w:rFonts w:ascii="Times New Roman" w:hAnsi="Times New Roman" w:cs="Times New Roman"/>
          <w:sz w:val="28"/>
          <w:szCs w:val="28"/>
        </w:rPr>
        <w:t xml:space="preserve">: </w:t>
      </w:r>
      <w:r w:rsidRPr="00F24D03">
        <w:rPr>
          <w:rFonts w:ascii="Times New Roman" w:hAnsi="Times New Roman" w:cs="Times New Roman"/>
          <w:sz w:val="28"/>
          <w:szCs w:val="28"/>
          <w:lang w:val="kk-KZ"/>
        </w:rPr>
        <w:t xml:space="preserve">Оксфорд </w:t>
      </w:r>
      <w:proofErr w:type="spellStart"/>
      <w:r w:rsidRPr="00F24D03">
        <w:rPr>
          <w:rFonts w:ascii="Times New Roman" w:hAnsi="Times New Roman" w:cs="Times New Roman"/>
          <w:sz w:val="28"/>
          <w:szCs w:val="28"/>
        </w:rPr>
        <w:t>оқулық</w:t>
      </w:r>
      <w:proofErr w:type="spellEnd"/>
      <w:r w:rsidRPr="00F24D03">
        <w:rPr>
          <w:rFonts w:ascii="Times New Roman" w:hAnsi="Times New Roman" w:cs="Times New Roman"/>
          <w:sz w:val="28"/>
          <w:szCs w:val="28"/>
        </w:rPr>
        <w:t xml:space="preserve">.-Алматы: </w:t>
      </w:r>
      <w:proofErr w:type="spellStart"/>
      <w:r w:rsidRPr="00F24D03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24D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D03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F24D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D03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F24D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24D03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F24D03">
        <w:rPr>
          <w:rFonts w:ascii="Times New Roman" w:hAnsi="Times New Roman" w:cs="Times New Roman"/>
          <w:sz w:val="28"/>
          <w:szCs w:val="28"/>
        </w:rPr>
        <w:t>828 б.</w:t>
      </w:r>
    </w:p>
    <w:p w:rsidR="00D85BAD" w:rsidRPr="006449AD" w:rsidRDefault="00D85BAD" w:rsidP="00D85BAD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449AD">
        <w:rPr>
          <w:rFonts w:ascii="Times New Roman" w:hAnsi="Times New Roman" w:cs="Times New Roman"/>
          <w:sz w:val="28"/>
          <w:szCs w:val="28"/>
          <w:lang w:val="kk-KZ"/>
        </w:rPr>
        <w:t>Билимориа Пурушоттама. Үнді философиясының тарихты</w:t>
      </w:r>
      <w:r w:rsidRPr="006449A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49AD">
        <w:rPr>
          <w:rFonts w:ascii="Times New Roman" w:hAnsi="Times New Roman" w:cs="Times New Roman"/>
          <w:sz w:val="28"/>
          <w:szCs w:val="28"/>
        </w:rPr>
        <w:t>оқулық</w:t>
      </w:r>
      <w:proofErr w:type="spellEnd"/>
      <w:r w:rsidRPr="006449AD">
        <w:rPr>
          <w:rFonts w:ascii="Times New Roman" w:hAnsi="Times New Roman" w:cs="Times New Roman"/>
          <w:sz w:val="28"/>
          <w:szCs w:val="28"/>
        </w:rPr>
        <w:t xml:space="preserve">.-Алматы: </w:t>
      </w:r>
      <w:proofErr w:type="spellStart"/>
      <w:r w:rsidRPr="006449AD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644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9AD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644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9AD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6449A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449AD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6449AD">
        <w:rPr>
          <w:rFonts w:ascii="Times New Roman" w:hAnsi="Times New Roman" w:cs="Times New Roman"/>
          <w:sz w:val="28"/>
          <w:szCs w:val="28"/>
        </w:rPr>
        <w:t>720 б.</w:t>
      </w:r>
    </w:p>
    <w:p w:rsidR="00D85BAD" w:rsidRDefault="00D85BAD" w:rsidP="00D85BAD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F24D03">
        <w:rPr>
          <w:rFonts w:ascii="Times New Roman" w:hAnsi="Times New Roman" w:cs="Times New Roman"/>
          <w:sz w:val="28"/>
          <w:szCs w:val="28"/>
          <w:lang w:val="kk-KZ"/>
        </w:rPr>
        <w:t>Бордуэлл Д. және т.б. Кино өнеріне кіріспе: оқулық.-Алматы: Ұлттық аударма бюросы, 2020.-728 б.</w:t>
      </w:r>
    </w:p>
    <w:p w:rsidR="00D85BAD" w:rsidRPr="006449AD" w:rsidRDefault="00D85BAD" w:rsidP="00D85BAD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Дала фольклорының антологиясы. 10 томдық. Т.9: Халық өлеңдері / құрастырған: Т. Әлбеков , Т. Әкімова, Е.Еркін, О.Жолдыбай.-Алматы: </w:t>
      </w:r>
      <w:r w:rsidRPr="006449AD">
        <w:rPr>
          <w:rFonts w:ascii="Times New Roman" w:hAnsi="Times New Roman" w:cs="Times New Roman"/>
          <w:sz w:val="28"/>
          <w:szCs w:val="28"/>
          <w:lang w:val="en-US"/>
        </w:rPr>
        <w:t>Brand Book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>, 2020.-452 б.</w:t>
      </w:r>
    </w:p>
    <w:p w:rsidR="00D85BAD" w:rsidRPr="00803C9D" w:rsidRDefault="00D85BAD" w:rsidP="00D85BAD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F24D03">
        <w:rPr>
          <w:rFonts w:ascii="Times New Roman" w:hAnsi="Times New Roman" w:cs="Times New Roman"/>
          <w:sz w:val="28"/>
          <w:szCs w:val="28"/>
          <w:lang w:val="kk-KZ"/>
        </w:rPr>
        <w:t>Жил Делоз. Кино 1. Қозғалыс-бейне: оқулық.-Алматы: Ұлттық аударма бюросы, 2020.-304 б.</w:t>
      </w:r>
    </w:p>
    <w:p w:rsidR="00D85BAD" w:rsidRPr="00803C9D" w:rsidRDefault="00D85BAD" w:rsidP="00D85BAD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03C9D">
        <w:rPr>
          <w:rFonts w:ascii="Times New Roman" w:hAnsi="Times New Roman" w:cs="Times New Roman"/>
          <w:sz w:val="28"/>
          <w:szCs w:val="28"/>
          <w:lang w:val="kk-KZ"/>
        </w:rPr>
        <w:t>Жил Делоз. Кино 2. Уақыт-бейне: оқулық.-Алматы: Ұлттық аударма бюросы, 2020.-368 б.</w:t>
      </w:r>
    </w:p>
    <w:p w:rsidR="00D85BAD" w:rsidRPr="00275EDE" w:rsidRDefault="00D85BAD" w:rsidP="00D85BAD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75EDE">
        <w:rPr>
          <w:rFonts w:ascii="Times New Roman" w:hAnsi="Times New Roman" w:cs="Times New Roman"/>
          <w:sz w:val="28"/>
          <w:szCs w:val="28"/>
          <w:lang w:val="kk-KZ"/>
        </w:rPr>
        <w:t>Касулис Томас П. Жапон философиясының қысқаша тарихы</w:t>
      </w:r>
      <w:r w:rsidRPr="00275ED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75EDE">
        <w:rPr>
          <w:rFonts w:ascii="Times New Roman" w:hAnsi="Times New Roman" w:cs="Times New Roman"/>
          <w:sz w:val="28"/>
          <w:szCs w:val="28"/>
        </w:rPr>
        <w:t>оқулық</w:t>
      </w:r>
      <w:proofErr w:type="spellEnd"/>
      <w:r w:rsidRPr="00275EDE">
        <w:rPr>
          <w:rFonts w:ascii="Times New Roman" w:hAnsi="Times New Roman" w:cs="Times New Roman"/>
          <w:sz w:val="28"/>
          <w:szCs w:val="28"/>
        </w:rPr>
        <w:t xml:space="preserve">.-Алматы: </w:t>
      </w:r>
      <w:proofErr w:type="spellStart"/>
      <w:r w:rsidRPr="00275ED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27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EDE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27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EDE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275ED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75EDE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275EDE">
        <w:rPr>
          <w:rFonts w:ascii="Times New Roman" w:hAnsi="Times New Roman" w:cs="Times New Roman"/>
          <w:sz w:val="28"/>
          <w:szCs w:val="28"/>
        </w:rPr>
        <w:t>804 б.</w:t>
      </w:r>
    </w:p>
    <w:p w:rsidR="00D85BAD" w:rsidRPr="00073B23" w:rsidRDefault="00D85BAD" w:rsidP="00D85BAD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73B23">
        <w:rPr>
          <w:rFonts w:ascii="Times New Roman" w:hAnsi="Times New Roman" w:cs="Times New Roman"/>
          <w:sz w:val="28"/>
          <w:szCs w:val="28"/>
          <w:lang w:val="kk-KZ"/>
        </w:rPr>
        <w:t>МакГиннис Джон мен Райсман Дэвид С. Классикалық араб философиясы: оқулық.-</w:t>
      </w:r>
      <w:r w:rsidRPr="00073B23">
        <w:rPr>
          <w:rFonts w:ascii="Times New Roman" w:hAnsi="Times New Roman" w:cs="Times New Roman"/>
          <w:sz w:val="28"/>
          <w:szCs w:val="28"/>
        </w:rPr>
        <w:t xml:space="preserve"> Алматы: </w:t>
      </w:r>
      <w:proofErr w:type="spellStart"/>
      <w:r w:rsidRPr="00073B23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073B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B23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073B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B23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073B2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73B23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073B23">
        <w:rPr>
          <w:rFonts w:ascii="Times New Roman" w:hAnsi="Times New Roman" w:cs="Times New Roman"/>
          <w:sz w:val="28"/>
          <w:szCs w:val="28"/>
        </w:rPr>
        <w:t>476 б.</w:t>
      </w:r>
    </w:p>
    <w:p w:rsidR="00D85BAD" w:rsidRPr="001025CC" w:rsidRDefault="00D85BAD" w:rsidP="00D85BAD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1025CC">
        <w:rPr>
          <w:rFonts w:ascii="Times New Roman" w:hAnsi="Times New Roman" w:cs="Times New Roman"/>
          <w:sz w:val="28"/>
          <w:szCs w:val="28"/>
        </w:rPr>
        <w:t>Поллард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 Эндрю.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Рефлективті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Pr="001025CC">
        <w:rPr>
          <w:rFonts w:ascii="Times New Roman" w:hAnsi="Times New Roman" w:cs="Times New Roman"/>
          <w:sz w:val="28"/>
          <w:szCs w:val="28"/>
        </w:rPr>
        <w:t>оқулық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1025CC">
        <w:rPr>
          <w:rFonts w:ascii="Times New Roman" w:hAnsi="Times New Roman" w:cs="Times New Roman"/>
          <w:sz w:val="28"/>
          <w:szCs w:val="28"/>
        </w:rPr>
        <w:t xml:space="preserve">Алматы: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>, 2020.-728 б.</w:t>
      </w:r>
    </w:p>
    <w:p w:rsidR="00D85BAD" w:rsidRPr="001025CC" w:rsidRDefault="00D85BAD" w:rsidP="00D85BAD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025CC">
        <w:rPr>
          <w:rFonts w:ascii="Times New Roman" w:hAnsi="Times New Roman" w:cs="Times New Roman"/>
          <w:sz w:val="28"/>
          <w:szCs w:val="28"/>
          <w:lang w:val="kk-KZ"/>
        </w:rPr>
        <w:t>Постон Дадли Л., Бувье Леон Ф. Халық саны және қоғам. Демографияға кіріспе:  оқулық.-</w:t>
      </w:r>
      <w:r w:rsidRPr="001025CC">
        <w:rPr>
          <w:rFonts w:ascii="Times New Roman" w:hAnsi="Times New Roman" w:cs="Times New Roman"/>
          <w:sz w:val="28"/>
          <w:szCs w:val="28"/>
        </w:rPr>
        <w:t xml:space="preserve"> Алматы: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5CC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1025C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025CC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1025CC">
        <w:rPr>
          <w:rFonts w:ascii="Times New Roman" w:hAnsi="Times New Roman" w:cs="Times New Roman"/>
          <w:sz w:val="28"/>
          <w:szCs w:val="28"/>
        </w:rPr>
        <w:t>488 б.</w:t>
      </w:r>
    </w:p>
    <w:p w:rsidR="00D85BAD" w:rsidRPr="00F910AC" w:rsidRDefault="00D85BAD" w:rsidP="00D85BAD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F910AC">
        <w:rPr>
          <w:rFonts w:ascii="Times New Roman" w:hAnsi="Times New Roman" w:cs="Times New Roman"/>
          <w:sz w:val="28"/>
          <w:szCs w:val="28"/>
          <w:lang w:val="kk-KZ"/>
        </w:rPr>
        <w:t>Рассел Бертран: Батыс философиясының тарихы</w:t>
      </w:r>
      <w:r w:rsidRPr="00F910A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оқулық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.-Алматы: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910AC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F910AC">
        <w:rPr>
          <w:rFonts w:ascii="Times New Roman" w:hAnsi="Times New Roman" w:cs="Times New Roman"/>
          <w:sz w:val="28"/>
          <w:szCs w:val="28"/>
        </w:rPr>
        <w:t>896 б.</w:t>
      </w:r>
    </w:p>
    <w:p w:rsidR="00D85BAD" w:rsidRPr="00A2575E" w:rsidRDefault="00D85BAD" w:rsidP="00D85BAD">
      <w:pPr>
        <w:pStyle w:val="a3"/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2575E">
        <w:rPr>
          <w:rFonts w:ascii="Times New Roman" w:hAnsi="Times New Roman" w:cs="Times New Roman"/>
          <w:sz w:val="28"/>
          <w:szCs w:val="28"/>
          <w:lang w:val="kk-KZ"/>
        </w:rPr>
        <w:t>Розен Ш. Харви, Гейер тед. Мемлекеттік қаржы: оқулық.-</w:t>
      </w:r>
      <w:r w:rsidRPr="00A2575E">
        <w:rPr>
          <w:rFonts w:ascii="Times New Roman" w:hAnsi="Times New Roman" w:cs="Times New Roman"/>
          <w:sz w:val="28"/>
          <w:szCs w:val="28"/>
        </w:rPr>
        <w:t xml:space="preserve"> Алматы: </w:t>
      </w:r>
      <w:proofErr w:type="spellStart"/>
      <w:r w:rsidRPr="00A2575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A257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75E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A257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75E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A2575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2575E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A2575E">
        <w:rPr>
          <w:rFonts w:ascii="Times New Roman" w:hAnsi="Times New Roman" w:cs="Times New Roman"/>
          <w:sz w:val="28"/>
          <w:szCs w:val="28"/>
        </w:rPr>
        <w:t>600 б.</w:t>
      </w:r>
    </w:p>
    <w:p w:rsidR="00D85BAD" w:rsidRDefault="00D85BAD" w:rsidP="00D85BAD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910AC">
        <w:rPr>
          <w:rFonts w:ascii="Times New Roman" w:hAnsi="Times New Roman" w:cs="Times New Roman"/>
          <w:sz w:val="28"/>
          <w:szCs w:val="28"/>
          <w:lang w:val="kk-KZ"/>
        </w:rPr>
        <w:t>Смит Энтони Д. Ұлттық этностық тамыры: оқулық.-</w:t>
      </w:r>
      <w:r w:rsidRPr="00F910AC">
        <w:rPr>
          <w:rFonts w:ascii="Times New Roman" w:hAnsi="Times New Roman" w:cs="Times New Roman"/>
          <w:sz w:val="28"/>
          <w:szCs w:val="28"/>
        </w:rPr>
        <w:t xml:space="preserve"> Алматы: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910AC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F910AC">
        <w:rPr>
          <w:rFonts w:ascii="Times New Roman" w:hAnsi="Times New Roman" w:cs="Times New Roman"/>
          <w:sz w:val="28"/>
          <w:szCs w:val="28"/>
        </w:rPr>
        <w:t>388 б.</w:t>
      </w:r>
    </w:p>
    <w:p w:rsidR="00D85BAD" w:rsidRDefault="00D85BAD" w:rsidP="00D85BAD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910AC">
        <w:rPr>
          <w:rFonts w:ascii="Times New Roman" w:hAnsi="Times New Roman" w:cs="Times New Roman"/>
          <w:sz w:val="28"/>
          <w:szCs w:val="28"/>
          <w:lang w:val="kk-KZ"/>
        </w:rPr>
        <w:t xml:space="preserve">Филд Сид. Киносценарий. Сценарий жазу негіздері: оқулық.-Алматы: Ұлттық аударма бюросы, 2020.-248 б. </w:t>
      </w:r>
    </w:p>
    <w:p w:rsidR="00D85BAD" w:rsidRDefault="00D85BAD" w:rsidP="00D85BAD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910AC">
        <w:rPr>
          <w:rFonts w:ascii="Times New Roman" w:hAnsi="Times New Roman" w:cs="Times New Roman"/>
          <w:sz w:val="28"/>
          <w:szCs w:val="28"/>
          <w:lang w:val="kk-KZ"/>
        </w:rPr>
        <w:t>Фрейлих С.И. Кино теориясы. Эйзенштейннен Тарковскийге дейін: оқулық.-Алматы: Ұлттық аударма бюросы, 2020.-412 б.</w:t>
      </w:r>
    </w:p>
    <w:p w:rsidR="00D85BAD" w:rsidRDefault="00D85BAD" w:rsidP="00D85BAD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910AC">
        <w:rPr>
          <w:rFonts w:ascii="Times New Roman" w:hAnsi="Times New Roman" w:cs="Times New Roman"/>
          <w:sz w:val="28"/>
          <w:szCs w:val="28"/>
          <w:lang w:val="kk-KZ"/>
        </w:rPr>
        <w:t>Хили Д.Ф. Стастистика негіздері: әлеуметтік зерттеу құралы: оқулық.-</w:t>
      </w:r>
      <w:r w:rsidRPr="00F910AC">
        <w:rPr>
          <w:rFonts w:ascii="Times New Roman" w:hAnsi="Times New Roman" w:cs="Times New Roman"/>
          <w:sz w:val="28"/>
          <w:szCs w:val="28"/>
        </w:rPr>
        <w:t xml:space="preserve"> Алматы: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аударма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10AC">
        <w:rPr>
          <w:rFonts w:ascii="Times New Roman" w:hAnsi="Times New Roman" w:cs="Times New Roman"/>
          <w:sz w:val="28"/>
          <w:szCs w:val="28"/>
        </w:rPr>
        <w:t>бюросы</w:t>
      </w:r>
      <w:proofErr w:type="spellEnd"/>
      <w:r w:rsidRPr="00F910A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910AC">
        <w:rPr>
          <w:rFonts w:ascii="Times New Roman" w:hAnsi="Times New Roman" w:cs="Times New Roman"/>
          <w:sz w:val="28"/>
          <w:szCs w:val="28"/>
        </w:rPr>
        <w:t>2020.-</w:t>
      </w:r>
      <w:proofErr w:type="gramEnd"/>
      <w:r w:rsidRPr="00F910AC">
        <w:rPr>
          <w:rFonts w:ascii="Times New Roman" w:hAnsi="Times New Roman" w:cs="Times New Roman"/>
          <w:sz w:val="28"/>
          <w:szCs w:val="28"/>
        </w:rPr>
        <w:t>576 б.</w:t>
      </w:r>
    </w:p>
    <w:p w:rsidR="00D85BAD" w:rsidRDefault="00D85BAD" w:rsidP="00D85BAD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910AC">
        <w:rPr>
          <w:rFonts w:ascii="Times New Roman" w:hAnsi="Times New Roman" w:cs="Times New Roman"/>
          <w:sz w:val="28"/>
          <w:szCs w:val="28"/>
          <w:lang w:val="kk-KZ"/>
        </w:rPr>
        <w:t>Хиллиард Л.Р. Телевизия, радио және жаңа медиаға мәтін жазу: оқулық.-Алматы: Ұлттық аударма бюросы, 2020.-528 б.</w:t>
      </w:r>
    </w:p>
    <w:p w:rsidR="00D85BAD" w:rsidRDefault="00D85BAD" w:rsidP="00D85BAD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910AC">
        <w:rPr>
          <w:rFonts w:ascii="Times New Roman" w:hAnsi="Times New Roman" w:cs="Times New Roman"/>
          <w:sz w:val="28"/>
          <w:szCs w:val="28"/>
          <w:lang w:val="kk-KZ"/>
        </w:rPr>
        <w:t>Шоу Малкльм Н. Международное право. Т.1.-Алматы: Общественный фонд «Ұлттық аударма бюросы», 2019.-640 с.</w:t>
      </w:r>
    </w:p>
    <w:p w:rsidR="00D85BAD" w:rsidRPr="00803C9D" w:rsidRDefault="00D85BAD" w:rsidP="00D85BAD">
      <w:pPr>
        <w:pStyle w:val="a3"/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03C9D">
        <w:rPr>
          <w:rFonts w:ascii="Times New Roman" w:hAnsi="Times New Roman" w:cs="Times New Roman"/>
          <w:sz w:val="28"/>
          <w:szCs w:val="28"/>
          <w:lang w:val="kk-KZ"/>
        </w:rPr>
        <w:t>Шоу Малкльм Н. Международное право. Т.2.-Алматы: Общественный фонд «Ұлттық аударма бюросы», 2019.-716 с.</w:t>
      </w:r>
    </w:p>
    <w:p w:rsidR="00D85BAD" w:rsidRPr="00F910AC" w:rsidRDefault="00D85BAD" w:rsidP="00D85BAD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910AC">
        <w:rPr>
          <w:rFonts w:ascii="Times New Roman" w:hAnsi="Times New Roman" w:cs="Times New Roman"/>
          <w:sz w:val="28"/>
          <w:szCs w:val="28"/>
          <w:lang w:val="kk-KZ"/>
        </w:rPr>
        <w:lastRenderedPageBreak/>
        <w:t>Эльзессер Т., Хагенер М. Кино теориясы: сезім тұрғысынан кіріспе: оқулық.-Алматы: Ұлттық аударма бюросы, 2020.-232 б.</w:t>
      </w:r>
    </w:p>
    <w:p w:rsidR="00D85BAD" w:rsidRPr="00FE0E93" w:rsidRDefault="00D85BAD" w:rsidP="00D85BAD">
      <w:pPr>
        <w:pStyle w:val="a3"/>
        <w:tabs>
          <w:tab w:val="left" w:pos="142"/>
          <w:tab w:val="left" w:pos="284"/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D85BAD" w:rsidRDefault="00D85BAD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E12" w:rsidRDefault="00775E12"/>
    <w:sectPr w:rsidR="00775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F450B"/>
    <w:multiLevelType w:val="hybridMultilevel"/>
    <w:tmpl w:val="8B584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F0"/>
    <w:rsid w:val="00775E12"/>
    <w:rsid w:val="00CD6CD9"/>
    <w:rsid w:val="00D85BAD"/>
    <w:rsid w:val="00F0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BECE"/>
  <w15:chartTrackingRefBased/>
  <w15:docId w15:val="{BEEF9690-AA3B-4871-B5F1-9D3D79A7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C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CD9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3</cp:revision>
  <dcterms:created xsi:type="dcterms:W3CDTF">2021-06-02T03:27:00Z</dcterms:created>
  <dcterms:modified xsi:type="dcterms:W3CDTF">2021-11-29T06:24:00Z</dcterms:modified>
</cp:coreProperties>
</file>